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0F83D68F" w14:textId="77777777" w:rsidR="00230778" w:rsidRPr="00230778" w:rsidRDefault="00230778" w:rsidP="00230778">
      <w:pPr>
        <w:tabs>
          <w:tab w:val="left" w:pos="3231"/>
        </w:tabs>
        <w:jc w:val="right"/>
        <w:rPr>
          <w:sz w:val="28"/>
          <w:szCs w:val="28"/>
        </w:rPr>
      </w:pPr>
      <w:r w:rsidRPr="00230778">
        <w:rPr>
          <w:sz w:val="28"/>
          <w:szCs w:val="28"/>
        </w:rPr>
        <w:t>УТВЕРЖДЕН</w:t>
      </w:r>
    </w:p>
    <w:p w14:paraId="4FCAE1AC" w14:textId="77777777" w:rsidR="00230778" w:rsidRPr="00230778" w:rsidRDefault="00230778" w:rsidP="00230778">
      <w:pPr>
        <w:tabs>
          <w:tab w:val="left" w:pos="3231"/>
        </w:tabs>
        <w:jc w:val="right"/>
        <w:rPr>
          <w:sz w:val="28"/>
          <w:szCs w:val="28"/>
        </w:rPr>
      </w:pPr>
      <w:r w:rsidRPr="00230778">
        <w:rPr>
          <w:sz w:val="28"/>
          <w:szCs w:val="28"/>
        </w:rPr>
        <w:t>постановлением администрации</w:t>
      </w:r>
    </w:p>
    <w:p w14:paraId="35406664" w14:textId="77777777" w:rsidR="00230778" w:rsidRPr="00230778" w:rsidRDefault="00230778" w:rsidP="00230778">
      <w:pPr>
        <w:tabs>
          <w:tab w:val="left" w:pos="3231"/>
        </w:tabs>
        <w:jc w:val="right"/>
        <w:rPr>
          <w:sz w:val="28"/>
          <w:szCs w:val="28"/>
        </w:rPr>
      </w:pPr>
      <w:r w:rsidRPr="00230778">
        <w:rPr>
          <w:sz w:val="28"/>
          <w:szCs w:val="28"/>
        </w:rPr>
        <w:t>Углегорского муниципального округа</w:t>
      </w:r>
    </w:p>
    <w:p w14:paraId="02A4DB2E" w14:textId="77777777" w:rsidR="00230778" w:rsidRPr="00230778" w:rsidRDefault="00230778" w:rsidP="00230778">
      <w:pPr>
        <w:tabs>
          <w:tab w:val="left" w:pos="3231"/>
        </w:tabs>
        <w:jc w:val="right"/>
        <w:rPr>
          <w:sz w:val="28"/>
          <w:szCs w:val="28"/>
        </w:rPr>
      </w:pPr>
      <w:r w:rsidRPr="00230778">
        <w:rPr>
          <w:sz w:val="28"/>
          <w:szCs w:val="28"/>
        </w:rPr>
        <w:t>Сахалинской области</w:t>
      </w:r>
    </w:p>
    <w:p w14:paraId="097926D1" w14:textId="39CCC0BE" w:rsidR="00230778" w:rsidRPr="00230778" w:rsidRDefault="00534773" w:rsidP="00174C74">
      <w:pPr>
        <w:tabs>
          <w:tab w:val="left" w:pos="3231"/>
        </w:tabs>
        <w:jc w:val="right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16.07.2025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547-п/25</w:t>
      </w:r>
      <w:r w:rsidR="00230778" w:rsidRPr="00230778">
        <w:rPr>
          <w:sz w:val="28"/>
          <w:szCs w:val="28"/>
        </w:rPr>
        <w:t xml:space="preserve"> </w:t>
      </w:r>
    </w:p>
    <w:p w14:paraId="07D2CEC3" w14:textId="77777777" w:rsidR="00230778" w:rsidRPr="00230778" w:rsidRDefault="00230778" w:rsidP="00230778">
      <w:pPr>
        <w:jc w:val="center"/>
        <w:rPr>
          <w:b/>
          <w:sz w:val="28"/>
          <w:szCs w:val="28"/>
        </w:rPr>
      </w:pPr>
    </w:p>
    <w:p w14:paraId="3D52C71A" w14:textId="77777777" w:rsidR="00230778" w:rsidRPr="00230778" w:rsidRDefault="00230778" w:rsidP="00230778">
      <w:pPr>
        <w:jc w:val="center"/>
        <w:rPr>
          <w:b/>
          <w:sz w:val="28"/>
          <w:szCs w:val="28"/>
        </w:rPr>
      </w:pPr>
    </w:p>
    <w:p w14:paraId="2BAD0AD7" w14:textId="77777777" w:rsidR="00230778" w:rsidRPr="00230778" w:rsidRDefault="00230778" w:rsidP="00174C74">
      <w:pPr>
        <w:suppressAutoHyphens/>
        <w:jc w:val="center"/>
        <w:rPr>
          <w:b/>
          <w:sz w:val="28"/>
          <w:szCs w:val="28"/>
        </w:rPr>
      </w:pPr>
      <w:r w:rsidRPr="00230778">
        <w:rPr>
          <w:b/>
          <w:sz w:val="28"/>
          <w:szCs w:val="28"/>
        </w:rPr>
        <w:t>СОСТАВ</w:t>
      </w:r>
    </w:p>
    <w:p w14:paraId="28859740" w14:textId="77777777" w:rsidR="00230778" w:rsidRPr="00230778" w:rsidRDefault="00230778" w:rsidP="00174C74">
      <w:pPr>
        <w:suppressAutoHyphens/>
        <w:jc w:val="center"/>
        <w:rPr>
          <w:b/>
          <w:sz w:val="28"/>
          <w:szCs w:val="28"/>
        </w:rPr>
      </w:pPr>
      <w:r w:rsidRPr="00230778">
        <w:rPr>
          <w:b/>
          <w:sz w:val="28"/>
          <w:szCs w:val="28"/>
        </w:rPr>
        <w:t xml:space="preserve">комиссии </w:t>
      </w:r>
      <w:bookmarkStart w:id="1" w:name="_Hlk203473782"/>
      <w:r w:rsidRPr="00230778">
        <w:rPr>
          <w:b/>
          <w:sz w:val="28"/>
          <w:szCs w:val="28"/>
        </w:rPr>
        <w:t>по рассмотрению заявок (предложений) на предоставление субсидии гражданам, ведущим личное подсобное хозяйство на территории Углегорского муниципального округа Сахалинской области на возмещение затрат на содержание коров молочных пород</w:t>
      </w:r>
    </w:p>
    <w:p w14:paraId="28082E1F" w14:textId="77777777" w:rsidR="00230778" w:rsidRPr="00230778" w:rsidRDefault="00230778" w:rsidP="00174C74">
      <w:pPr>
        <w:suppressAutoHyphens/>
        <w:jc w:val="center"/>
        <w:rPr>
          <w:b/>
          <w:sz w:val="28"/>
          <w:szCs w:val="28"/>
        </w:rPr>
      </w:pP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30778" w:rsidRPr="00230778" w14:paraId="4EA8D1AB" w14:textId="77777777" w:rsidTr="00665EC9">
        <w:trPr>
          <w:trHeight w:val="479"/>
        </w:trPr>
        <w:tc>
          <w:tcPr>
            <w:tcW w:w="9781" w:type="dxa"/>
            <w:vAlign w:val="center"/>
            <w:hideMark/>
          </w:tcPr>
          <w:bookmarkEnd w:id="1"/>
          <w:p w14:paraId="5CDE13C2" w14:textId="77777777" w:rsidR="00230778" w:rsidRPr="00230778" w:rsidRDefault="00230778" w:rsidP="00174C74">
            <w:pPr>
              <w:suppressAutoHyphens/>
              <w:rPr>
                <w:b/>
                <w:i/>
                <w:sz w:val="28"/>
                <w:szCs w:val="28"/>
              </w:rPr>
            </w:pPr>
            <w:r w:rsidRPr="00230778">
              <w:rPr>
                <w:b/>
                <w:i/>
                <w:sz w:val="28"/>
                <w:szCs w:val="28"/>
              </w:rPr>
              <w:t>Председатель комиссии:</w:t>
            </w:r>
          </w:p>
        </w:tc>
      </w:tr>
      <w:tr w:rsidR="00230778" w:rsidRPr="00230778" w14:paraId="00C72AE2" w14:textId="77777777" w:rsidTr="00665EC9">
        <w:tc>
          <w:tcPr>
            <w:tcW w:w="9781" w:type="dxa"/>
            <w:vAlign w:val="center"/>
            <w:hideMark/>
          </w:tcPr>
          <w:p w14:paraId="3D805EF1" w14:textId="77777777" w:rsidR="00230778" w:rsidRPr="00230778" w:rsidRDefault="00230778" w:rsidP="00174C74">
            <w:pPr>
              <w:suppressAutoHyphens/>
              <w:jc w:val="both"/>
              <w:rPr>
                <w:sz w:val="28"/>
                <w:szCs w:val="28"/>
              </w:rPr>
            </w:pPr>
            <w:r w:rsidRPr="00230778">
              <w:rPr>
                <w:sz w:val="28"/>
                <w:szCs w:val="28"/>
              </w:rPr>
              <w:t>Первый вице-мэр Углегорского муниципального округа Сахалинской области</w:t>
            </w:r>
          </w:p>
        </w:tc>
      </w:tr>
      <w:tr w:rsidR="00230778" w:rsidRPr="00230778" w14:paraId="5DFBE8B5" w14:textId="77777777" w:rsidTr="00665EC9">
        <w:trPr>
          <w:trHeight w:val="456"/>
        </w:trPr>
        <w:tc>
          <w:tcPr>
            <w:tcW w:w="9781" w:type="dxa"/>
            <w:vAlign w:val="center"/>
            <w:hideMark/>
          </w:tcPr>
          <w:p w14:paraId="73C4BFB8" w14:textId="77777777" w:rsidR="00230778" w:rsidRPr="00230778" w:rsidRDefault="00230778" w:rsidP="00174C74">
            <w:pPr>
              <w:suppressAutoHyphens/>
              <w:rPr>
                <w:b/>
                <w:i/>
                <w:sz w:val="28"/>
                <w:szCs w:val="28"/>
              </w:rPr>
            </w:pPr>
            <w:r w:rsidRPr="00230778">
              <w:rPr>
                <w:b/>
                <w:i/>
                <w:sz w:val="28"/>
                <w:szCs w:val="28"/>
              </w:rPr>
              <w:t>Заместитель председателя комиссии:</w:t>
            </w:r>
          </w:p>
        </w:tc>
      </w:tr>
      <w:tr w:rsidR="00230778" w:rsidRPr="00230778" w14:paraId="490B83B6" w14:textId="77777777" w:rsidTr="00665EC9">
        <w:trPr>
          <w:trHeight w:val="704"/>
        </w:trPr>
        <w:tc>
          <w:tcPr>
            <w:tcW w:w="9781" w:type="dxa"/>
            <w:vAlign w:val="center"/>
            <w:hideMark/>
          </w:tcPr>
          <w:p w14:paraId="241B5EAB" w14:textId="77777777" w:rsidR="00230778" w:rsidRPr="00230778" w:rsidRDefault="00230778" w:rsidP="00174C74">
            <w:pPr>
              <w:suppressAutoHyphens/>
              <w:jc w:val="both"/>
              <w:rPr>
                <w:sz w:val="28"/>
                <w:szCs w:val="28"/>
              </w:rPr>
            </w:pPr>
            <w:r w:rsidRPr="00230778">
              <w:rPr>
                <w:sz w:val="28"/>
                <w:szCs w:val="28"/>
              </w:rPr>
              <w:t>Начальник отдела экономического развития администрации Углегорского муниципального округа Сахалинской области</w:t>
            </w:r>
          </w:p>
        </w:tc>
      </w:tr>
      <w:tr w:rsidR="00230778" w:rsidRPr="00230778" w14:paraId="05E5D23F" w14:textId="77777777" w:rsidTr="00665EC9">
        <w:trPr>
          <w:trHeight w:val="452"/>
        </w:trPr>
        <w:tc>
          <w:tcPr>
            <w:tcW w:w="9781" w:type="dxa"/>
            <w:vAlign w:val="center"/>
            <w:hideMark/>
          </w:tcPr>
          <w:p w14:paraId="59C8C2CB" w14:textId="77777777" w:rsidR="00230778" w:rsidRPr="00230778" w:rsidRDefault="00230778" w:rsidP="00174C74">
            <w:pPr>
              <w:suppressAutoHyphens/>
              <w:rPr>
                <w:sz w:val="28"/>
                <w:szCs w:val="28"/>
              </w:rPr>
            </w:pPr>
            <w:r w:rsidRPr="00230778">
              <w:rPr>
                <w:b/>
                <w:i/>
                <w:sz w:val="28"/>
                <w:szCs w:val="28"/>
              </w:rPr>
              <w:t>Секретарь комиссии:</w:t>
            </w:r>
          </w:p>
        </w:tc>
      </w:tr>
      <w:tr w:rsidR="00230778" w:rsidRPr="00230778" w14:paraId="3710B66C" w14:textId="77777777" w:rsidTr="00665EC9">
        <w:tc>
          <w:tcPr>
            <w:tcW w:w="9781" w:type="dxa"/>
            <w:vAlign w:val="center"/>
            <w:hideMark/>
          </w:tcPr>
          <w:p w14:paraId="5CBF6EF6" w14:textId="77777777" w:rsidR="00230778" w:rsidRPr="00230778" w:rsidRDefault="00230778" w:rsidP="00174C74">
            <w:pPr>
              <w:suppressAutoHyphens/>
              <w:jc w:val="both"/>
              <w:rPr>
                <w:sz w:val="28"/>
                <w:szCs w:val="28"/>
              </w:rPr>
            </w:pPr>
            <w:r w:rsidRPr="00230778">
              <w:rPr>
                <w:sz w:val="28"/>
                <w:szCs w:val="28"/>
              </w:rPr>
              <w:t>Ведущий специалист отдела экономического развития администрации Углегорского муниципального округа Сахалинской области</w:t>
            </w:r>
          </w:p>
        </w:tc>
      </w:tr>
      <w:tr w:rsidR="00230778" w:rsidRPr="00230778" w14:paraId="212C8D0A" w14:textId="77777777" w:rsidTr="00665EC9">
        <w:trPr>
          <w:trHeight w:val="379"/>
        </w:trPr>
        <w:tc>
          <w:tcPr>
            <w:tcW w:w="9781" w:type="dxa"/>
            <w:vAlign w:val="center"/>
            <w:hideMark/>
          </w:tcPr>
          <w:p w14:paraId="17332C05" w14:textId="77777777" w:rsidR="00230778" w:rsidRPr="00230778" w:rsidRDefault="00230778" w:rsidP="00174C74">
            <w:pPr>
              <w:suppressAutoHyphens/>
              <w:rPr>
                <w:b/>
                <w:i/>
                <w:sz w:val="28"/>
                <w:szCs w:val="28"/>
              </w:rPr>
            </w:pPr>
            <w:r w:rsidRPr="00230778">
              <w:rPr>
                <w:b/>
                <w:i/>
                <w:sz w:val="28"/>
                <w:szCs w:val="28"/>
              </w:rPr>
              <w:t>Члены комиссии:</w:t>
            </w:r>
          </w:p>
        </w:tc>
      </w:tr>
      <w:tr w:rsidR="00230778" w:rsidRPr="00230778" w14:paraId="3309845B" w14:textId="77777777" w:rsidTr="00665EC9">
        <w:tc>
          <w:tcPr>
            <w:tcW w:w="9781" w:type="dxa"/>
            <w:vAlign w:val="center"/>
            <w:hideMark/>
          </w:tcPr>
          <w:p w14:paraId="452B8E93" w14:textId="77777777" w:rsidR="00230778" w:rsidRPr="00230778" w:rsidRDefault="00230778" w:rsidP="00174C74">
            <w:pPr>
              <w:suppressAutoHyphens/>
              <w:jc w:val="both"/>
              <w:rPr>
                <w:sz w:val="28"/>
                <w:szCs w:val="28"/>
              </w:rPr>
            </w:pPr>
            <w:r w:rsidRPr="00230778">
              <w:rPr>
                <w:sz w:val="28"/>
                <w:szCs w:val="28"/>
              </w:rPr>
              <w:t>Начальник Финансового управления Углегорского муниципального округа Сахалинской области</w:t>
            </w:r>
          </w:p>
        </w:tc>
      </w:tr>
      <w:tr w:rsidR="00230778" w:rsidRPr="00230778" w14:paraId="74B0556B" w14:textId="77777777" w:rsidTr="00665EC9">
        <w:tc>
          <w:tcPr>
            <w:tcW w:w="9781" w:type="dxa"/>
            <w:vAlign w:val="center"/>
            <w:hideMark/>
          </w:tcPr>
          <w:p w14:paraId="0F276091" w14:textId="77777777" w:rsidR="00230778" w:rsidRPr="00230778" w:rsidRDefault="00230778" w:rsidP="00174C74">
            <w:pPr>
              <w:suppressAutoHyphens/>
              <w:jc w:val="both"/>
              <w:rPr>
                <w:sz w:val="28"/>
                <w:szCs w:val="28"/>
              </w:rPr>
            </w:pPr>
            <w:r w:rsidRPr="00230778">
              <w:rPr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</w:t>
            </w:r>
          </w:p>
        </w:tc>
      </w:tr>
      <w:tr w:rsidR="00230778" w:rsidRPr="00230778" w14:paraId="78BBD3F6" w14:textId="77777777" w:rsidTr="00665EC9">
        <w:tc>
          <w:tcPr>
            <w:tcW w:w="9781" w:type="dxa"/>
            <w:hideMark/>
          </w:tcPr>
          <w:p w14:paraId="2BC9D34C" w14:textId="77777777" w:rsidR="00230778" w:rsidRPr="00230778" w:rsidRDefault="00230778" w:rsidP="00174C74">
            <w:pPr>
              <w:suppressAutoHyphens/>
              <w:jc w:val="both"/>
              <w:rPr>
                <w:sz w:val="28"/>
                <w:szCs w:val="28"/>
              </w:rPr>
            </w:pPr>
            <w:r w:rsidRPr="00230778">
              <w:rPr>
                <w:sz w:val="28"/>
                <w:szCs w:val="28"/>
              </w:rPr>
              <w:t>Ведущий консультант отдела экономического развития администрации Углегорского муниципального округа Сахалинской области</w:t>
            </w:r>
          </w:p>
        </w:tc>
      </w:tr>
    </w:tbl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A60CD" w14:textId="77777777" w:rsidR="00D72DEB" w:rsidRDefault="00D72DEB">
      <w:r>
        <w:separator/>
      </w:r>
    </w:p>
  </w:endnote>
  <w:endnote w:type="continuationSeparator" w:id="0">
    <w:p w14:paraId="4109402A" w14:textId="77777777" w:rsidR="00D72DEB" w:rsidRDefault="00D7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630-п/25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3A45" w14:textId="77777777" w:rsidR="00D72DEB" w:rsidRDefault="00D72DEB">
      <w:r>
        <w:separator/>
      </w:r>
    </w:p>
  </w:footnote>
  <w:footnote w:type="continuationSeparator" w:id="0">
    <w:p w14:paraId="13FC55E8" w14:textId="77777777" w:rsidR="00D72DEB" w:rsidRDefault="00D72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4C74"/>
    <w:rsid w:val="0017704D"/>
    <w:rsid w:val="00206CA4"/>
    <w:rsid w:val="00230778"/>
    <w:rsid w:val="00323712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34773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7F6072"/>
    <w:rsid w:val="008410B6"/>
    <w:rsid w:val="00851291"/>
    <w:rsid w:val="00881598"/>
    <w:rsid w:val="008A52B0"/>
    <w:rsid w:val="008A66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364B3"/>
    <w:rsid w:val="00BD30A3"/>
    <w:rsid w:val="00BF00DF"/>
    <w:rsid w:val="00C13EBE"/>
    <w:rsid w:val="00C41956"/>
    <w:rsid w:val="00C8203B"/>
    <w:rsid w:val="00C86C57"/>
    <w:rsid w:val="00C923A6"/>
    <w:rsid w:val="00CD0931"/>
    <w:rsid w:val="00CD7C3E"/>
    <w:rsid w:val="00D1048B"/>
    <w:rsid w:val="00D11F57"/>
    <w:rsid w:val="00D15934"/>
    <w:rsid w:val="00D20BF1"/>
    <w:rsid w:val="00D304BD"/>
    <w:rsid w:val="00D417AF"/>
    <w:rsid w:val="00D66824"/>
    <w:rsid w:val="00D72DEB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FEE5CDB-D435-480B-BA87-AFA820B99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2025-07-15T23:50:00Z</dcterms:created>
  <dcterms:modified xsi:type="dcterms:W3CDTF">2025-07-15T23:50:00Z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